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08B1" w14:textId="44EAC0BA" w:rsidR="00A11B2B" w:rsidRPr="006D22E8" w:rsidRDefault="000E536B" w:rsidP="00943673">
      <w:pPr>
        <w:tabs>
          <w:tab w:val="left" w:pos="426"/>
        </w:tabs>
        <w:jc w:val="center"/>
        <w:rPr>
          <w:rFonts w:ascii="NewsGotT" w:hAnsi="NewsGotT" w:cstheme="minorHAnsi"/>
          <w:b/>
          <w:sz w:val="32"/>
        </w:rPr>
      </w:pPr>
      <w:r>
        <w:rPr>
          <w:rFonts w:ascii="NewsGotT" w:hAnsi="NewsGotT" w:cstheme="minorHAnsi"/>
          <w:b/>
          <w:noProof/>
          <w:sz w:val="32"/>
          <w:lang w:eastAsia="es-ES"/>
        </w:rPr>
        <w:drawing>
          <wp:inline distT="0" distB="0" distL="0" distR="0" wp14:anchorId="0D903ACC" wp14:editId="4A547B78">
            <wp:extent cx="1157942" cy="1211892"/>
            <wp:effectExtent l="0" t="0" r="444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979" cy="1246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F2826" w14:textId="308B5284" w:rsidR="00A11B2B" w:rsidRDefault="00164D8E" w:rsidP="00A11B2B">
      <w:pPr>
        <w:tabs>
          <w:tab w:val="left" w:pos="426"/>
        </w:tabs>
        <w:jc w:val="center"/>
        <w:rPr>
          <w:rFonts w:ascii="NewsGotT" w:hAnsi="NewsGotT" w:cstheme="minorHAnsi"/>
          <w:b/>
          <w:sz w:val="34"/>
          <w:szCs w:val="36"/>
        </w:rPr>
      </w:pPr>
      <w:r>
        <w:rPr>
          <w:rFonts w:ascii="NewsGotT" w:hAnsi="NewsGotT" w:cstheme="minorHAnsi"/>
          <w:b/>
          <w:noProof/>
          <w:sz w:val="34"/>
          <w:szCs w:val="36"/>
          <w:lang w:eastAsia="es-ES"/>
        </w:rPr>
        <w:drawing>
          <wp:anchor distT="0" distB="0" distL="114300" distR="114300" simplePos="0" relativeHeight="251662336" behindDoc="0" locked="0" layoutInCell="1" allowOverlap="1" wp14:anchorId="7BE8FD50" wp14:editId="74ED3B82">
            <wp:simplePos x="0" y="0"/>
            <wp:positionH relativeFrom="column">
              <wp:posOffset>4747718</wp:posOffset>
            </wp:positionH>
            <wp:positionV relativeFrom="paragraph">
              <wp:posOffset>146840</wp:posOffset>
            </wp:positionV>
            <wp:extent cx="1348451" cy="652522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06" cy="662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DFD" w:rsidRPr="006D22E8">
        <w:rPr>
          <w:rFonts w:ascii="NewsGotT" w:hAnsi="NewsGotT" w:cstheme="minorHAnsi"/>
          <w:b/>
          <w:sz w:val="34"/>
          <w:szCs w:val="36"/>
        </w:rPr>
        <w:t xml:space="preserve">COMPROMISO CONSTITUCIÓN </w:t>
      </w:r>
      <w:r w:rsidR="008F6C2D" w:rsidRPr="006D22E8">
        <w:rPr>
          <w:rFonts w:ascii="NewsGotT" w:hAnsi="NewsGotT" w:cstheme="minorHAnsi"/>
          <w:b/>
          <w:sz w:val="34"/>
          <w:szCs w:val="36"/>
        </w:rPr>
        <w:t>PYME</w:t>
      </w:r>
    </w:p>
    <w:p w14:paraId="58C76113" w14:textId="0928E7BA" w:rsidR="000E536B" w:rsidRPr="006D22E8" w:rsidRDefault="000E536B" w:rsidP="00A11B2B">
      <w:pPr>
        <w:tabs>
          <w:tab w:val="left" w:pos="426"/>
        </w:tabs>
        <w:jc w:val="center"/>
        <w:rPr>
          <w:rFonts w:ascii="NewsGotT" w:hAnsi="NewsGotT" w:cstheme="minorHAnsi"/>
          <w:b/>
          <w:sz w:val="34"/>
          <w:szCs w:val="36"/>
        </w:rPr>
      </w:pPr>
      <w:r>
        <w:rPr>
          <w:rFonts w:ascii="NewsGotT" w:hAnsi="NewsGotT" w:cstheme="minorHAnsi"/>
          <w:b/>
          <w:noProof/>
          <w:sz w:val="34"/>
          <w:szCs w:val="36"/>
        </w:rPr>
        <w:t xml:space="preserve">                                                                    </w:t>
      </w:r>
      <w:r w:rsidR="00943673">
        <w:rPr>
          <w:rFonts w:ascii="NewsGotT" w:hAnsi="NewsGotT" w:cstheme="minorHAnsi"/>
          <w:b/>
          <w:noProof/>
          <w:sz w:val="34"/>
          <w:szCs w:val="36"/>
        </w:rPr>
        <w:t xml:space="preserve">           </w:t>
      </w:r>
      <w:r>
        <w:rPr>
          <w:rFonts w:ascii="NewsGotT" w:hAnsi="NewsGotT" w:cstheme="minorHAnsi"/>
          <w:b/>
          <w:noProof/>
          <w:sz w:val="34"/>
          <w:szCs w:val="36"/>
        </w:rPr>
        <w:t xml:space="preserve">   </w:t>
      </w:r>
    </w:p>
    <w:p w14:paraId="1CA025D4" w14:textId="719DDF79" w:rsidR="00A11B2B" w:rsidRPr="006D22E8" w:rsidRDefault="00A11B2B" w:rsidP="00A11B2B">
      <w:pPr>
        <w:jc w:val="both"/>
        <w:rPr>
          <w:rFonts w:ascii="NewsGotT" w:hAnsi="NewsGotT" w:cstheme="minorHAnsi"/>
          <w:sz w:val="24"/>
          <w:szCs w:val="24"/>
        </w:rPr>
      </w:pPr>
      <w:r w:rsidRPr="006D22E8">
        <w:rPr>
          <w:rFonts w:ascii="NewsGotT" w:hAnsi="NewsGotT" w:cstheme="minorHAnsi"/>
          <w:sz w:val="24"/>
          <w:szCs w:val="24"/>
        </w:rPr>
        <w:t>D/Dª _________</w:t>
      </w:r>
      <w:r w:rsidR="007A7BC0" w:rsidRPr="006D22E8">
        <w:rPr>
          <w:rFonts w:ascii="NewsGotT" w:hAnsi="NewsGotT" w:cstheme="minorHAnsi"/>
          <w:sz w:val="24"/>
          <w:szCs w:val="24"/>
        </w:rPr>
        <w:t>_______________</w:t>
      </w:r>
      <w:r w:rsidRPr="006D22E8">
        <w:rPr>
          <w:rFonts w:ascii="NewsGotT" w:hAnsi="NewsGotT" w:cstheme="minorHAnsi"/>
          <w:sz w:val="24"/>
          <w:szCs w:val="24"/>
        </w:rPr>
        <w:t>_________________, con DNI________________, actuando como representante de la e</w:t>
      </w:r>
      <w:r w:rsidR="007A7BC0" w:rsidRPr="006D22E8">
        <w:rPr>
          <w:rFonts w:ascii="NewsGotT" w:hAnsi="NewsGotT" w:cstheme="minorHAnsi"/>
          <w:sz w:val="24"/>
          <w:szCs w:val="24"/>
        </w:rPr>
        <w:t>ntidad</w:t>
      </w:r>
      <w:r w:rsidRPr="006D22E8">
        <w:rPr>
          <w:rFonts w:ascii="NewsGotT" w:hAnsi="NewsGotT" w:cstheme="minorHAnsi"/>
          <w:sz w:val="24"/>
          <w:szCs w:val="24"/>
        </w:rPr>
        <w:t xml:space="preserve"> __________________________</w:t>
      </w:r>
      <w:r w:rsidR="007A7BC0" w:rsidRPr="006D22E8">
        <w:rPr>
          <w:rFonts w:ascii="NewsGotT" w:hAnsi="NewsGotT" w:cstheme="minorHAnsi"/>
          <w:sz w:val="24"/>
          <w:szCs w:val="24"/>
        </w:rPr>
        <w:t>__________</w:t>
      </w:r>
      <w:r w:rsidRPr="006D22E8">
        <w:rPr>
          <w:rFonts w:ascii="NewsGotT" w:hAnsi="NewsGotT" w:cstheme="minorHAnsi"/>
          <w:sz w:val="24"/>
          <w:szCs w:val="24"/>
        </w:rPr>
        <w:t xml:space="preserve"> con NIF.: ____________________</w:t>
      </w:r>
    </w:p>
    <w:p w14:paraId="22E0C38F" w14:textId="77777777" w:rsidR="000E536B" w:rsidRDefault="00A11B2B" w:rsidP="000E536B">
      <w:pPr>
        <w:jc w:val="both"/>
        <w:rPr>
          <w:rFonts w:ascii="NewsGotT" w:hAnsi="NewsGotT" w:cstheme="minorHAnsi"/>
          <w:b/>
          <w:sz w:val="24"/>
          <w:szCs w:val="24"/>
        </w:rPr>
      </w:pPr>
      <w:r w:rsidRPr="006D22E8">
        <w:rPr>
          <w:rFonts w:ascii="NewsGotT" w:hAnsi="NewsGotT" w:cstheme="minorHAnsi"/>
          <w:b/>
          <w:sz w:val="24"/>
          <w:szCs w:val="24"/>
        </w:rPr>
        <w:t>Declara responsablemente:</w:t>
      </w:r>
    </w:p>
    <w:p w14:paraId="56029548" w14:textId="6C3AB28D" w:rsidR="004A72EE" w:rsidRPr="006D22E8" w:rsidRDefault="002D2DFD" w:rsidP="000E536B">
      <w:pPr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El compromiso de</w:t>
      </w:r>
      <w:r w:rsidR="00DC56BB" w:rsidRPr="006D22E8">
        <w:rPr>
          <w:rFonts w:ascii="NewsGotT" w:hAnsi="NewsGotT" w:cstheme="minorHAnsi"/>
        </w:rPr>
        <w:t xml:space="preserve"> darse de alta en la actividad </w:t>
      </w:r>
      <w:r w:rsidRPr="006D22E8">
        <w:rPr>
          <w:rFonts w:ascii="NewsGotT" w:hAnsi="NewsGotT" w:cstheme="minorHAnsi"/>
        </w:rPr>
        <w:t>en caso de resultar benefic</w:t>
      </w:r>
      <w:r w:rsidR="004A72EE" w:rsidRPr="006D22E8">
        <w:rPr>
          <w:rFonts w:ascii="NewsGotT" w:hAnsi="NewsGotT" w:cstheme="minorHAnsi"/>
        </w:rPr>
        <w:t>i</w:t>
      </w:r>
      <w:r w:rsidRPr="006D22E8">
        <w:rPr>
          <w:rFonts w:ascii="NewsGotT" w:hAnsi="NewsGotT" w:cstheme="minorHAnsi"/>
        </w:rPr>
        <w:t>ario</w:t>
      </w:r>
      <w:r w:rsidR="00DC56BB" w:rsidRPr="006D22E8">
        <w:rPr>
          <w:rFonts w:ascii="NewsGotT" w:hAnsi="NewsGotT" w:cstheme="minorHAnsi"/>
        </w:rPr>
        <w:t>/a</w:t>
      </w:r>
      <w:r w:rsidRPr="006D22E8">
        <w:rPr>
          <w:rFonts w:ascii="NewsGotT" w:hAnsi="NewsGotT" w:cstheme="minorHAnsi"/>
        </w:rPr>
        <w:t xml:space="preserve"> de la</w:t>
      </w:r>
      <w:r w:rsidR="004A72EE" w:rsidRPr="006D22E8">
        <w:rPr>
          <w:rFonts w:ascii="NewsGotT" w:hAnsi="NewsGotT" w:cstheme="minorHAnsi"/>
        </w:rPr>
        <w:t xml:space="preserve"> ayuda solicitada.</w:t>
      </w:r>
    </w:p>
    <w:p w14:paraId="3C25D1CF" w14:textId="5364D835" w:rsidR="004A72EE" w:rsidRPr="006D22E8" w:rsidRDefault="004A72EE" w:rsidP="004A72EE">
      <w:pPr>
        <w:pStyle w:val="NormalWeb"/>
        <w:spacing w:after="0" w:line="240" w:lineRule="auto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 xml:space="preserve">Estimación del tamaño de la empresa: ________________ </w:t>
      </w:r>
      <w:r w:rsidR="00CD5522" w:rsidRPr="006D22E8">
        <w:rPr>
          <w:rFonts w:ascii="NewsGotT" w:hAnsi="NewsGotT" w:cstheme="minorHAnsi"/>
        </w:rPr>
        <w:t>(micro, pequeña o mediana empresa*)</w:t>
      </w:r>
    </w:p>
    <w:p w14:paraId="11EEC632" w14:textId="77777777" w:rsidR="004A72EE" w:rsidRPr="006D22E8" w:rsidRDefault="004A72EE" w:rsidP="004A72EE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volumen de negocio: _______________ €.</w:t>
      </w:r>
    </w:p>
    <w:p w14:paraId="10363765" w14:textId="77777777" w:rsidR="004A72EE" w:rsidRPr="006D22E8" w:rsidRDefault="004A72EE" w:rsidP="004A72EE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Balance general: ___________________ €.</w:t>
      </w:r>
    </w:p>
    <w:p w14:paraId="0AF7DF42" w14:textId="03496BC6" w:rsidR="004A72EE" w:rsidRPr="006D22E8" w:rsidRDefault="004A72EE" w:rsidP="004A72EE">
      <w:pPr>
        <w:pStyle w:val="NormalWeb"/>
        <w:numPr>
          <w:ilvl w:val="0"/>
          <w:numId w:val="1"/>
        </w:numPr>
        <w:spacing w:after="0" w:line="240" w:lineRule="auto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de nº de efectivos (UTA): _____ (trabajadores y socios de la empresa)</w:t>
      </w:r>
    </w:p>
    <w:p w14:paraId="623C97FA" w14:textId="6A77515B" w:rsidR="004A72EE" w:rsidRPr="006D22E8" w:rsidRDefault="004A72EE" w:rsidP="004A72EE">
      <w:pPr>
        <w:pStyle w:val="NormalWeb"/>
        <w:spacing w:after="0" w:line="240" w:lineRule="auto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relativa a las empresas asociadas o vinculadas:</w:t>
      </w:r>
      <w:r w:rsidR="00DC56BB" w:rsidRPr="006D22E8">
        <w:rPr>
          <w:rFonts w:ascii="NewsGotT" w:hAnsi="NewsGotT" w:cstheme="minorHAnsi"/>
        </w:rPr>
        <w:t xml:space="preserve"> ____________________</w:t>
      </w:r>
    </w:p>
    <w:p w14:paraId="53EE525D" w14:textId="1FD2E224" w:rsidR="00B70FC6" w:rsidRPr="006D22E8" w:rsidRDefault="00B70FC6" w:rsidP="000E536B">
      <w:pPr>
        <w:pStyle w:val="NormalWeb"/>
        <w:numPr>
          <w:ilvl w:val="0"/>
          <w:numId w:val="3"/>
        </w:numPr>
        <w:spacing w:before="0" w:beforeAutospacing="0" w:after="0" w:line="240" w:lineRule="auto"/>
        <w:ind w:left="714" w:hanging="357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volumen de negocio: _______________ €.</w:t>
      </w:r>
    </w:p>
    <w:p w14:paraId="78DA99D7" w14:textId="77777777" w:rsidR="00B70FC6" w:rsidRPr="006D22E8" w:rsidRDefault="00B70FC6" w:rsidP="000E536B">
      <w:pPr>
        <w:pStyle w:val="NormalWeb"/>
        <w:numPr>
          <w:ilvl w:val="0"/>
          <w:numId w:val="3"/>
        </w:numPr>
        <w:spacing w:before="0" w:beforeAutospacing="0" w:after="0" w:line="240" w:lineRule="auto"/>
        <w:ind w:left="714" w:hanging="357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Balance general: ___________________ €.</w:t>
      </w:r>
    </w:p>
    <w:p w14:paraId="754CC80F" w14:textId="77777777" w:rsidR="00B70FC6" w:rsidRPr="006D22E8" w:rsidRDefault="00B70FC6" w:rsidP="000E536B">
      <w:pPr>
        <w:pStyle w:val="NormalWeb"/>
        <w:numPr>
          <w:ilvl w:val="0"/>
          <w:numId w:val="3"/>
        </w:numPr>
        <w:spacing w:before="0" w:beforeAutospacing="0" w:after="0" w:line="240" w:lineRule="auto"/>
        <w:ind w:left="714" w:hanging="357"/>
        <w:jc w:val="both"/>
        <w:rPr>
          <w:rFonts w:ascii="NewsGotT" w:hAnsi="NewsGotT" w:cstheme="minorHAnsi"/>
        </w:rPr>
      </w:pPr>
      <w:r w:rsidRPr="006D22E8">
        <w:rPr>
          <w:rFonts w:ascii="NewsGotT" w:hAnsi="NewsGotT" w:cstheme="minorHAnsi"/>
        </w:rPr>
        <w:t>Estimación de nº de efectivos (UTA): _____ (trabajadores y socios de la empresa)</w:t>
      </w:r>
    </w:p>
    <w:p w14:paraId="7EE9CF8E" w14:textId="77777777" w:rsidR="007A7BC0" w:rsidRPr="006D22E8" w:rsidRDefault="007A7BC0" w:rsidP="007A7BC0">
      <w:pPr>
        <w:jc w:val="both"/>
        <w:rPr>
          <w:rFonts w:ascii="NewsGotT" w:hAnsi="NewsGotT" w:cstheme="minorHAnsi"/>
          <w:sz w:val="24"/>
          <w:szCs w:val="24"/>
        </w:rPr>
      </w:pPr>
    </w:p>
    <w:p w14:paraId="43B7504D" w14:textId="06BA884C" w:rsidR="007A7BC0" w:rsidRPr="006D22E8" w:rsidRDefault="007A7BC0" w:rsidP="007A7BC0">
      <w:pPr>
        <w:jc w:val="both"/>
        <w:rPr>
          <w:rFonts w:ascii="NewsGotT" w:hAnsi="NewsGotT" w:cstheme="minorHAnsi"/>
          <w:sz w:val="24"/>
          <w:szCs w:val="24"/>
        </w:rPr>
      </w:pP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  <w:t xml:space="preserve">En _______, a ___ de ______ </w:t>
      </w:r>
      <w:proofErr w:type="spellStart"/>
      <w:r w:rsidRPr="006D22E8">
        <w:rPr>
          <w:rFonts w:ascii="NewsGotT" w:hAnsi="NewsGotT" w:cstheme="minorHAnsi"/>
          <w:sz w:val="24"/>
          <w:szCs w:val="24"/>
        </w:rPr>
        <w:t>de</w:t>
      </w:r>
      <w:proofErr w:type="spellEnd"/>
      <w:r w:rsidRPr="006D22E8">
        <w:rPr>
          <w:rFonts w:ascii="NewsGotT" w:hAnsi="NewsGotT" w:cstheme="minorHAnsi"/>
          <w:sz w:val="24"/>
          <w:szCs w:val="24"/>
        </w:rPr>
        <w:t xml:space="preserve"> 202</w:t>
      </w:r>
      <w:r w:rsidR="00D16531" w:rsidRPr="006D22E8">
        <w:rPr>
          <w:rFonts w:ascii="NewsGotT" w:hAnsi="NewsGotT" w:cstheme="minorHAnsi"/>
          <w:sz w:val="24"/>
          <w:szCs w:val="24"/>
        </w:rPr>
        <w:t>X</w:t>
      </w:r>
      <w:r w:rsidRPr="006D22E8">
        <w:rPr>
          <w:rFonts w:ascii="NewsGotT" w:hAnsi="NewsGotT" w:cstheme="minorHAnsi"/>
          <w:sz w:val="24"/>
          <w:szCs w:val="24"/>
        </w:rPr>
        <w:t>.</w:t>
      </w:r>
    </w:p>
    <w:p w14:paraId="2F20148E" w14:textId="612B1EEA" w:rsidR="007A7BC0" w:rsidRPr="006D22E8" w:rsidRDefault="007A7BC0" w:rsidP="007A7BC0">
      <w:pPr>
        <w:jc w:val="both"/>
        <w:rPr>
          <w:rFonts w:ascii="NewsGotT" w:hAnsi="NewsGotT" w:cstheme="minorHAnsi"/>
          <w:sz w:val="24"/>
          <w:szCs w:val="24"/>
        </w:rPr>
      </w:pP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r w:rsidRPr="006D22E8">
        <w:rPr>
          <w:rFonts w:ascii="NewsGotT" w:hAnsi="NewsGotT" w:cstheme="minorHAnsi"/>
          <w:sz w:val="24"/>
          <w:szCs w:val="24"/>
        </w:rPr>
        <w:tab/>
      </w:r>
      <w:proofErr w:type="gramStart"/>
      <w:r w:rsidRPr="006D22E8">
        <w:rPr>
          <w:rFonts w:ascii="NewsGotT" w:hAnsi="NewsGotT" w:cstheme="minorHAnsi"/>
          <w:sz w:val="24"/>
          <w:szCs w:val="24"/>
        </w:rPr>
        <w:t>Fdo.</w:t>
      </w:r>
      <w:bookmarkStart w:id="0" w:name="_GoBack"/>
      <w:bookmarkEnd w:id="0"/>
      <w:r w:rsidRPr="006D22E8">
        <w:rPr>
          <w:rFonts w:ascii="NewsGotT" w:hAnsi="NewsGotT" w:cstheme="minorHAnsi"/>
          <w:sz w:val="24"/>
          <w:szCs w:val="24"/>
        </w:rPr>
        <w:t>:_</w:t>
      </w:r>
      <w:proofErr w:type="gramEnd"/>
      <w:r w:rsidRPr="006D22E8">
        <w:rPr>
          <w:rFonts w:ascii="NewsGotT" w:hAnsi="NewsGotT" w:cstheme="minorHAnsi"/>
          <w:sz w:val="24"/>
          <w:szCs w:val="24"/>
        </w:rPr>
        <w:t>____________________</w:t>
      </w:r>
    </w:p>
    <w:p w14:paraId="04D74A5A" w14:textId="47B945F9" w:rsidR="00CD5522" w:rsidRPr="006D22E8" w:rsidRDefault="001D2786" w:rsidP="007A7BC0">
      <w:pPr>
        <w:jc w:val="both"/>
        <w:rPr>
          <w:rFonts w:ascii="NewsGotT" w:hAnsi="NewsGotT" w:cstheme="minorHAnsi"/>
          <w:sz w:val="20"/>
          <w:szCs w:val="20"/>
        </w:rPr>
      </w:pPr>
      <w:r w:rsidRPr="006D22E8">
        <w:rPr>
          <w:rFonts w:ascii="NewsGotT" w:hAnsi="NewsGotT" w:cstheme="minorHAnsi"/>
          <w:sz w:val="20"/>
          <w:szCs w:val="20"/>
        </w:rPr>
        <w:t>*Tamaño de la empresa:</w:t>
      </w:r>
    </w:p>
    <w:p w14:paraId="524C1398" w14:textId="33E61CBC" w:rsidR="00CD5522" w:rsidRPr="006D22E8" w:rsidRDefault="00CD5522" w:rsidP="00CD5522">
      <w:pPr>
        <w:pStyle w:val="Prrafodelista"/>
        <w:numPr>
          <w:ilvl w:val="0"/>
          <w:numId w:val="2"/>
        </w:numPr>
        <w:jc w:val="both"/>
        <w:rPr>
          <w:rFonts w:ascii="NewsGotT" w:hAnsi="NewsGotT" w:cstheme="minorHAnsi"/>
          <w:sz w:val="20"/>
          <w:szCs w:val="20"/>
          <w:lang w:val="pt-BR"/>
        </w:rPr>
      </w:pPr>
      <w:r w:rsidRPr="006D22E8">
        <w:rPr>
          <w:rFonts w:ascii="NewsGotT" w:hAnsi="NewsGotT" w:cstheme="minorHAnsi"/>
          <w:sz w:val="20"/>
          <w:szCs w:val="20"/>
          <w:lang w:val="pt-BR"/>
        </w:rPr>
        <w:t xml:space="preserve">Microempresa: &lt; 10 UTA, </w:t>
      </w:r>
      <w:proofErr w:type="spellStart"/>
      <w:r w:rsidRPr="006D22E8">
        <w:rPr>
          <w:rFonts w:ascii="NewsGotT" w:hAnsi="NewsGotT" w:cstheme="minorHAnsi"/>
          <w:sz w:val="20"/>
          <w:szCs w:val="20"/>
          <w:lang w:val="pt-BR"/>
        </w:rPr>
        <w:t>volumen</w:t>
      </w:r>
      <w:proofErr w:type="spellEnd"/>
      <w:r w:rsidRPr="006D22E8">
        <w:rPr>
          <w:rFonts w:ascii="NewsGotT" w:hAnsi="NewsGotT" w:cstheme="minorHAnsi"/>
          <w:sz w:val="20"/>
          <w:szCs w:val="20"/>
          <w:lang w:val="pt-BR"/>
        </w:rPr>
        <w:t xml:space="preserve"> negocio &lt;= 2 M € o balance &lt;= 2 M €.</w:t>
      </w:r>
    </w:p>
    <w:p w14:paraId="4B989133" w14:textId="05AC5FED" w:rsidR="00CD5522" w:rsidRPr="006D22E8" w:rsidRDefault="00CD5522" w:rsidP="00CD5522">
      <w:pPr>
        <w:pStyle w:val="Prrafodelista"/>
        <w:numPr>
          <w:ilvl w:val="0"/>
          <w:numId w:val="2"/>
        </w:numPr>
        <w:jc w:val="both"/>
        <w:rPr>
          <w:rFonts w:ascii="NewsGotT" w:hAnsi="NewsGotT" w:cstheme="minorHAnsi"/>
          <w:sz w:val="20"/>
          <w:szCs w:val="20"/>
        </w:rPr>
      </w:pPr>
      <w:r w:rsidRPr="006D22E8">
        <w:rPr>
          <w:rFonts w:ascii="NewsGotT" w:hAnsi="NewsGotT" w:cstheme="minorHAnsi"/>
          <w:sz w:val="20"/>
          <w:szCs w:val="20"/>
        </w:rPr>
        <w:t>Pequeña empresa: &lt; 50 UTA, volumen negocio &lt;= 10 M € o balance &lt;= 10 M €.</w:t>
      </w:r>
    </w:p>
    <w:p w14:paraId="37072958" w14:textId="5D04EC8E" w:rsidR="00CD5522" w:rsidRPr="000E536B" w:rsidRDefault="00CD5522" w:rsidP="00CD5522">
      <w:pPr>
        <w:pStyle w:val="Prrafodelista"/>
        <w:numPr>
          <w:ilvl w:val="0"/>
          <w:numId w:val="2"/>
        </w:numPr>
        <w:jc w:val="both"/>
        <w:rPr>
          <w:rFonts w:ascii="NewsGotT" w:hAnsi="NewsGotT" w:cstheme="minorHAnsi"/>
          <w:sz w:val="24"/>
          <w:szCs w:val="24"/>
          <w:lang w:val="pt-BR"/>
        </w:rPr>
      </w:pPr>
      <w:r w:rsidRPr="006D22E8">
        <w:rPr>
          <w:rFonts w:ascii="NewsGotT" w:hAnsi="NewsGotT" w:cstheme="minorHAnsi"/>
          <w:sz w:val="20"/>
          <w:szCs w:val="20"/>
        </w:rPr>
        <w:t>Media</w:t>
      </w:r>
      <w:r w:rsidRPr="000E536B">
        <w:rPr>
          <w:rFonts w:ascii="NewsGotT" w:hAnsi="NewsGotT" w:cstheme="minorHAnsi"/>
          <w:sz w:val="20"/>
          <w:szCs w:val="20"/>
          <w:lang w:val="pt-BR"/>
        </w:rPr>
        <w:t xml:space="preserve">na empresa: &lt; 250 UTA, </w:t>
      </w:r>
      <w:proofErr w:type="spellStart"/>
      <w:r w:rsidRPr="000E536B">
        <w:rPr>
          <w:rFonts w:ascii="NewsGotT" w:hAnsi="NewsGotT" w:cstheme="minorHAnsi"/>
          <w:sz w:val="20"/>
          <w:szCs w:val="20"/>
          <w:lang w:val="pt-BR"/>
        </w:rPr>
        <w:t>volumen</w:t>
      </w:r>
      <w:proofErr w:type="spellEnd"/>
      <w:r w:rsidRPr="000E536B">
        <w:rPr>
          <w:rFonts w:ascii="NewsGotT" w:hAnsi="NewsGotT" w:cstheme="minorHAnsi"/>
          <w:sz w:val="20"/>
          <w:szCs w:val="20"/>
          <w:lang w:val="pt-BR"/>
        </w:rPr>
        <w:t xml:space="preserve"> negocio &lt;= 50 M € o balance &lt;= 43 M €.</w:t>
      </w:r>
    </w:p>
    <w:p w14:paraId="4855ABD9" w14:textId="6649FC86" w:rsidR="000E536B" w:rsidRDefault="00164D8E" w:rsidP="000E53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164D8E">
        <w:rPr>
          <w:rFonts w:ascii="NewsGotT" w:hAnsi="NewsGotT" w:cstheme="minorHAnsi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6A5880C2" wp14:editId="0BB58318">
            <wp:simplePos x="0" y="0"/>
            <wp:positionH relativeFrom="column">
              <wp:posOffset>2820534</wp:posOffset>
            </wp:positionH>
            <wp:positionV relativeFrom="paragraph">
              <wp:posOffset>121076</wp:posOffset>
            </wp:positionV>
            <wp:extent cx="1406324" cy="1406324"/>
            <wp:effectExtent l="0" t="0" r="3810" b="3810"/>
            <wp:wrapNone/>
            <wp:docPr id="6" name="Imagen 6" descr="Y:\rgomez\rgomez\IMAGEN CORPORATIVA ADAD y LOGOS OTRAS ENTIDADES\logo nuevo CONSEJERIA AGRICULTURA SEPT 2022\Logo nuevo consejeria agricul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rgomez\rgomez\IMAGEN CORPORATIVA ADAD y LOGOS OTRAS ENTIDADES\logo nuevo CONSEJERIA AGRICULTURA SEPT 2022\Logo nuevo consejeria agricultur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76" cy="141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7A87" w14:textId="71ADAE32" w:rsidR="000E536B" w:rsidRDefault="00EB7746" w:rsidP="000E53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  <w:r w:rsidRPr="00F5016B">
        <w:rPr>
          <w:rFonts w:ascii="NewsGotT" w:hAnsi="NewsGotT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0288" behindDoc="0" locked="0" layoutInCell="1" allowOverlap="1" wp14:anchorId="6175C69F" wp14:editId="1FCC1D00">
            <wp:simplePos x="0" y="0"/>
            <wp:positionH relativeFrom="column">
              <wp:posOffset>690882</wp:posOffset>
            </wp:positionH>
            <wp:positionV relativeFrom="paragraph">
              <wp:posOffset>96745</wp:posOffset>
            </wp:positionV>
            <wp:extent cx="853277" cy="840108"/>
            <wp:effectExtent l="0" t="0" r="4445" b="0"/>
            <wp:wrapNone/>
            <wp:docPr id="3" name="Imagen 3" descr="C:\Users\rgomez\Desktop\Nueva carpeta (4)\ADAD_1\LOGOS NUEVOS CONSEJERÍA\logos transparente color\leader transparente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gomez\Desktop\Nueva carpeta (4)\ADAD_1\LOGOS NUEVOS CONSEJERÍA\logos transparente color\leader transparente 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51" cy="84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8E" w:rsidRPr="00F5016B">
        <w:rPr>
          <w:rFonts w:ascii="NewsGotT" w:hAnsi="NewsGotT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 wp14:anchorId="1CED878F" wp14:editId="171010CE">
            <wp:simplePos x="0" y="0"/>
            <wp:positionH relativeFrom="column">
              <wp:posOffset>1610979</wp:posOffset>
            </wp:positionH>
            <wp:positionV relativeFrom="paragraph">
              <wp:posOffset>84689</wp:posOffset>
            </wp:positionV>
            <wp:extent cx="1024359" cy="868176"/>
            <wp:effectExtent l="0" t="0" r="4445" b="8255"/>
            <wp:wrapNone/>
            <wp:docPr id="2" name="Imagen 2" descr="C:\Users\rgomez\Desktop\Nueva carpeta (4)\ADAD_1\LOGOS NUEVOS CONSEJERÍA\logos transparente color\feader-transp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omez\Desktop\Nueva carpeta (4)\ADAD_1\LOGOS NUEVOS CONSEJERÍA\logos transparente color\feader-transp-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302" cy="87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F4696" w14:textId="49EEB95D" w:rsidR="000E536B" w:rsidRPr="00AF64A1" w:rsidRDefault="000E536B" w:rsidP="000E536B">
      <w:pPr>
        <w:spacing w:after="120" w:line="240" w:lineRule="auto"/>
        <w:jc w:val="both"/>
        <w:rPr>
          <w:rFonts w:ascii="NewsGotT" w:hAnsi="NewsGotT"/>
          <w:color w:val="595959"/>
          <w:sz w:val="24"/>
          <w:szCs w:val="24"/>
        </w:rPr>
      </w:pPr>
    </w:p>
    <w:p w14:paraId="25E4720C" w14:textId="70AFF4A6" w:rsidR="000E536B" w:rsidRPr="000E536B" w:rsidRDefault="000E536B" w:rsidP="000E536B">
      <w:pPr>
        <w:jc w:val="both"/>
        <w:rPr>
          <w:rFonts w:ascii="NewsGotT" w:hAnsi="NewsGotT" w:cstheme="minorHAnsi"/>
          <w:sz w:val="24"/>
          <w:szCs w:val="24"/>
          <w:lang w:val="pt-BR"/>
        </w:rPr>
      </w:pPr>
    </w:p>
    <w:sectPr w:rsidR="000E536B" w:rsidRPr="000E536B" w:rsidSect="005A3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1F70"/>
    <w:multiLevelType w:val="hybridMultilevel"/>
    <w:tmpl w:val="BBAA033A"/>
    <w:lvl w:ilvl="0" w:tplc="94ECBF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3FB2"/>
    <w:multiLevelType w:val="hybridMultilevel"/>
    <w:tmpl w:val="4134F7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2B"/>
    <w:rsid w:val="0003104E"/>
    <w:rsid w:val="000E536B"/>
    <w:rsid w:val="00164D8E"/>
    <w:rsid w:val="001D2786"/>
    <w:rsid w:val="0023669A"/>
    <w:rsid w:val="002D2DFD"/>
    <w:rsid w:val="004A72EE"/>
    <w:rsid w:val="004F6666"/>
    <w:rsid w:val="005A31CE"/>
    <w:rsid w:val="006D22E8"/>
    <w:rsid w:val="007A7BC0"/>
    <w:rsid w:val="008447F4"/>
    <w:rsid w:val="008F6C2D"/>
    <w:rsid w:val="00943673"/>
    <w:rsid w:val="00A11B2B"/>
    <w:rsid w:val="00A91091"/>
    <w:rsid w:val="00B70FC6"/>
    <w:rsid w:val="00BB1338"/>
    <w:rsid w:val="00C868D5"/>
    <w:rsid w:val="00CD5522"/>
    <w:rsid w:val="00D16531"/>
    <w:rsid w:val="00D7580D"/>
    <w:rsid w:val="00DC56BB"/>
    <w:rsid w:val="00EB7746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D4A1"/>
  <w15:docId w15:val="{FDF6AA6E-0514-427D-9174-6762C6A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B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scarrasco</dc:creator>
  <cp:lastModifiedBy>Rocío Gómez</cp:lastModifiedBy>
  <cp:revision>8</cp:revision>
  <dcterms:created xsi:type="dcterms:W3CDTF">2022-11-04T09:48:00Z</dcterms:created>
  <dcterms:modified xsi:type="dcterms:W3CDTF">2022-11-08T07:52:00Z</dcterms:modified>
</cp:coreProperties>
</file>